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C762" w14:textId="0D881551" w:rsidR="006D788C" w:rsidRPr="000314ED" w:rsidRDefault="00AA2BFB" w:rsidP="006D788C">
      <w:pPr>
        <w:spacing w:before="120" w:after="12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3E7EB7">
        <w:rPr>
          <w:rFonts w:ascii="Arial" w:hAnsi="Arial" w:cs="Arial"/>
          <w:i/>
          <w:sz w:val="20"/>
          <w:szCs w:val="20"/>
        </w:rPr>
        <w:tab/>
      </w:r>
      <w:r w:rsidRPr="000314ED">
        <w:rPr>
          <w:rFonts w:ascii="Arial" w:hAnsi="Arial" w:cs="Arial"/>
          <w:sz w:val="20"/>
          <w:szCs w:val="20"/>
        </w:rPr>
        <w:tab/>
      </w:r>
      <w:r w:rsidRPr="000314E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A1BCC">
        <w:rPr>
          <w:rFonts w:ascii="Times New Roman" w:hAnsi="Times New Roman" w:cs="Times New Roman"/>
          <w:sz w:val="20"/>
          <w:szCs w:val="20"/>
        </w:rPr>
        <w:t>6</w:t>
      </w:r>
      <w:r w:rsidRPr="000314ED">
        <w:rPr>
          <w:rFonts w:ascii="Times New Roman" w:hAnsi="Times New Roman" w:cs="Times New Roman"/>
          <w:sz w:val="20"/>
          <w:szCs w:val="20"/>
        </w:rPr>
        <w:t xml:space="preserve"> do </w:t>
      </w:r>
      <w:r w:rsidR="003A1BCC">
        <w:rPr>
          <w:rFonts w:ascii="Times New Roman" w:hAnsi="Times New Roman" w:cs="Times New Roman"/>
          <w:sz w:val="20"/>
          <w:szCs w:val="20"/>
        </w:rPr>
        <w:t>zapytania ofertowego</w:t>
      </w:r>
    </w:p>
    <w:p w14:paraId="4364D045" w14:textId="497BB13B" w:rsidR="00253088" w:rsidRDefault="00253088" w:rsidP="006A01F1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AF045BE" w14:textId="77777777" w:rsidR="002115B9" w:rsidRPr="00AA2BFB" w:rsidRDefault="002115B9" w:rsidP="006A01F1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D96CFF8" w14:textId="0C97DE11" w:rsidR="006A01F1" w:rsidRPr="003E7EB7" w:rsidRDefault="00215350" w:rsidP="003E7EB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B7">
        <w:rPr>
          <w:rFonts w:ascii="Times New Roman" w:hAnsi="Times New Roman" w:cs="Times New Roman"/>
          <w:b/>
          <w:sz w:val="24"/>
          <w:szCs w:val="24"/>
        </w:rPr>
        <w:t>K</w:t>
      </w:r>
      <w:r w:rsidR="006A01F1" w:rsidRPr="003E7EB7">
        <w:rPr>
          <w:rFonts w:ascii="Times New Roman" w:hAnsi="Times New Roman" w:cs="Times New Roman"/>
          <w:b/>
          <w:sz w:val="24"/>
          <w:szCs w:val="24"/>
        </w:rPr>
        <w:t xml:space="preserve">lauzula informacyjna </w:t>
      </w:r>
      <w:r w:rsidR="00295525">
        <w:rPr>
          <w:rFonts w:ascii="Times New Roman" w:hAnsi="Times New Roman" w:cs="Times New Roman"/>
          <w:b/>
          <w:sz w:val="24"/>
          <w:szCs w:val="24"/>
        </w:rPr>
        <w:t xml:space="preserve">dotycząca przetwarzania danych przez </w:t>
      </w:r>
      <w:proofErr w:type="gramStart"/>
      <w:r w:rsidR="00295525">
        <w:rPr>
          <w:rFonts w:ascii="Times New Roman" w:hAnsi="Times New Roman" w:cs="Times New Roman"/>
          <w:b/>
          <w:sz w:val="24"/>
          <w:szCs w:val="24"/>
        </w:rPr>
        <w:t xml:space="preserve">Zamawiającego </w:t>
      </w:r>
      <w:r w:rsidR="006A01F1" w:rsidRPr="003E7EB7">
        <w:rPr>
          <w:rFonts w:ascii="Times New Roman" w:hAnsi="Times New Roman" w:cs="Times New Roman"/>
          <w:b/>
          <w:sz w:val="24"/>
          <w:szCs w:val="24"/>
        </w:rPr>
        <w:t xml:space="preserve"> w</w:t>
      </w:r>
      <w:proofErr w:type="gramEnd"/>
      <w:r w:rsidR="006A01F1" w:rsidRPr="003E7EB7">
        <w:rPr>
          <w:rFonts w:ascii="Times New Roman" w:hAnsi="Times New Roman" w:cs="Times New Roman"/>
          <w:b/>
          <w:sz w:val="24"/>
          <w:szCs w:val="24"/>
        </w:rPr>
        <w:t xml:space="preserve"> celu związanym z postępowaniem o udzielenie zamówienia publicznego</w:t>
      </w:r>
    </w:p>
    <w:p w14:paraId="2722606F" w14:textId="77777777" w:rsidR="002115B9" w:rsidRPr="003E7EB7" w:rsidRDefault="002115B9" w:rsidP="003E7EB7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9E947" w14:textId="77777777" w:rsidR="002115B9" w:rsidRDefault="00166B7C" w:rsidP="002115B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</w:t>
      </w:r>
      <w:r w:rsidR="001E76BB"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i 2 </w:t>
      </w:r>
      <w:r w:rsidRPr="00AA2BFB">
        <w:rPr>
          <w:rFonts w:ascii="Times New Roman" w:hAnsi="Times New Roman" w:cs="Times New Roman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AA2BFB">
        <w:rPr>
          <w:rFonts w:ascii="Times New Roman" w:hAnsi="Times New Roman" w:cs="Times New Roman"/>
          <w:sz w:val="24"/>
          <w:szCs w:val="24"/>
        </w:rPr>
        <w:t xml:space="preserve"> </w:t>
      </w:r>
      <w:r w:rsidR="00D64BD8" w:rsidRPr="00AA2BFB">
        <w:rPr>
          <w:rFonts w:ascii="Times New Roman" w:hAnsi="Times New Roman" w:cs="Times New Roman"/>
          <w:sz w:val="24"/>
          <w:szCs w:val="24"/>
        </w:rPr>
        <w:t>z </w:t>
      </w:r>
      <w:r w:rsidRPr="00AA2BFB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</w:t>
      </w:r>
      <w:r w:rsidR="001E76BB"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2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że: </w:t>
      </w:r>
    </w:p>
    <w:p w14:paraId="6A6DD2A0" w14:textId="77777777" w:rsidR="002115B9" w:rsidRPr="002115B9" w:rsidRDefault="00166B7C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 w:rsidR="00BE09F7" w:rsidRPr="002115B9">
        <w:rPr>
          <w:rFonts w:ascii="Times New Roman" w:hAnsi="Times New Roman" w:cs="Times New Roman"/>
          <w:sz w:val="24"/>
          <w:szCs w:val="24"/>
        </w:rPr>
        <w:t xml:space="preserve"> </w:t>
      </w:r>
      <w:r w:rsidR="002115B9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Szczecinie z siedzibą przy ul. Wały Chrobrego 4, 70 – 502 Szczecin;</w:t>
      </w:r>
    </w:p>
    <w:p w14:paraId="704A1F22" w14:textId="21AE5DFF" w:rsidR="002115B9" w:rsidRPr="002115B9" w:rsidRDefault="00BE09F7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66B7C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32E3F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nspektorem ochrony danych o</w:t>
      </w:r>
      <w:r w:rsidR="00166B7C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w </w:t>
      </w:r>
      <w:r w:rsidR="002115B9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Szczecinie</w:t>
      </w:r>
      <w:r w:rsidRPr="002115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skontaktować po</w:t>
      </w:r>
      <w:r w:rsidR="002115B9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adresem e-mail: </w:t>
      </w:r>
      <w:hyperlink r:id="rId8" w:history="1">
        <w:r w:rsidR="002115B9" w:rsidRPr="002115B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iod@kuratorium.szczecin.pl</w:t>
        </w:r>
      </w:hyperlink>
      <w:r w:rsidR="002115B9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AE9E9DC" w14:textId="6C91B2B1" w:rsidR="002115B9" w:rsidRPr="002115B9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w celu</w:t>
      </w:r>
      <w:r w:rsidR="001233BE" w:rsidRPr="0012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przedmiotowego postępowania o udzielenie zamówienia oraz jego rozstrzygnięcia, jak również zawarcia umowy w sprawie </w:t>
      </w:r>
      <w:r w:rsidR="00123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="001233BE" w:rsidRPr="001233B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oraz jej realizacji, a także udokumentowania postępowania o udzielenie zamówienia i jego archiwizacji;</w:t>
      </w:r>
    </w:p>
    <w:p w14:paraId="5ABD7171" w14:textId="2B829F65" w:rsidR="002115B9" w:rsidRPr="002115B9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</w:t>
      </w:r>
      <w:r w:rsidR="001233BE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postępowania,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04D5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osoby lub podmioty upoważnione z mocy prawa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37A703" w14:textId="4DD4EA40" w:rsidR="002115B9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przez okres 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zakończenia postępowania o udzielenie zamówienia, a jeżeli czas trwania umowy przekracza 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okres przechowywania obejmuje cały czas trwania umowy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B5ED9" w:rsidRP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przechowywania liczony jest od 1 stycznia roku następnego od daty zakończenia sprawy. Po upływie okresu przechowywania dokumentacja niearchiwalna podlega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0B5ED9" w:rsidRP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uzyskaniu zgody dyrektora właściwego archiwum państwowego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5ED9" w:rsidRP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brakowaniu;</w:t>
      </w:r>
    </w:p>
    <w:p w14:paraId="0D98B1F5" w14:textId="55E9551F" w:rsidR="00153131" w:rsidRDefault="00153131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13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związanym z udziałem w postępowaniu o udzielenie zamówienia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153131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53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niepodania określonych danych 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brak możliwości udziału w postepowaniu;</w:t>
      </w:r>
    </w:p>
    <w:p w14:paraId="7C2B860B" w14:textId="6B49E9BC" w:rsidR="000B5ED9" w:rsidRPr="002115B9" w:rsidRDefault="000B5ED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006E417F" w14:textId="77777777" w:rsidR="002115B9" w:rsidRPr="002115B9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 Pani/Pan:</w:t>
      </w:r>
    </w:p>
    <w:p w14:paraId="20D34402" w14:textId="54E21EDF" w:rsidR="002115B9" w:rsidRPr="002115B9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6A58E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danych osobowych </w:t>
      </w:r>
      <w:r w:rsidR="006A58EF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</w:t>
      </w:r>
      <w:r w:rsidR="006A58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E4D445" w14:textId="5272EB78" w:rsidR="002115B9" w:rsidRPr="002115B9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sprostowania lub uzupełnienia Pani/Pana danych </w:t>
      </w:r>
      <w:r w:rsidR="001233BE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B054B6" w14:textId="70F07746" w:rsidR="002115B9" w:rsidRPr="002115B9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AEB317" w14:textId="77777777" w:rsidR="002115B9" w:rsidRPr="002115B9" w:rsidRDefault="002115B9" w:rsidP="003E7EB7">
      <w:pPr>
        <w:pStyle w:val="Akapitzlist"/>
        <w:numPr>
          <w:ilvl w:val="0"/>
          <w:numId w:val="17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019658E" w14:textId="77777777" w:rsidR="002115B9" w:rsidRPr="002115B9" w:rsidRDefault="002115B9" w:rsidP="003E7EB7">
      <w:pPr>
        <w:pStyle w:val="Akapitzlist"/>
        <w:numPr>
          <w:ilvl w:val="0"/>
          <w:numId w:val="16"/>
        </w:numPr>
        <w:spacing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3959B727" w14:textId="0D507BED" w:rsidR="002115B9" w:rsidRPr="002115B9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usunięcia danych osobowych;</w:t>
      </w:r>
    </w:p>
    <w:p w14:paraId="41D42058" w14:textId="6ABEE939" w:rsidR="002115B9" w:rsidRPr="002115B9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875EB" w14:textId="3A919009" w:rsidR="002115B9" w:rsidRPr="002115B9" w:rsidRDefault="002115B9" w:rsidP="003E7EB7">
      <w:pPr>
        <w:pStyle w:val="Akapitzlist"/>
        <w:numPr>
          <w:ilvl w:val="0"/>
          <w:numId w:val="18"/>
        </w:num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sprzeciwu, wobec przetwarzania danych osobowych,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gdyż podstawą prawną przetwarzania Pani/Pana danych osobowych jest art. 6 ust. 1 lit. c RODO</w:t>
      </w:r>
      <w:r w:rsidR="000842A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0CC540" w14:textId="0A546BC6" w:rsidR="00215350" w:rsidRPr="003E7EB7" w:rsidRDefault="00D77429" w:rsidP="003E7EB7">
      <w:pPr>
        <w:pStyle w:val="Akapitzlist"/>
        <w:numPr>
          <w:ilvl w:val="0"/>
          <w:numId w:val="1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2115B9" w:rsidRPr="002115B9">
        <w:rPr>
          <w:rFonts w:ascii="Times New Roman" w:eastAsia="Times New Roman" w:hAnsi="Times New Roman" w:cs="Times New Roman"/>
          <w:sz w:val="24"/>
          <w:szCs w:val="24"/>
          <w:lang w:eastAsia="pl-PL"/>
        </w:rPr>
        <w:t>ednocześnie Zamawiający przypomina o ciążącym na Pani/Panu obowiązku informacyjnym wynikającym z art. 14 RODO względem osób fizycznych, których dane przekazane zostaną Zamawiającemu w związku z prowadzonym postępowaniem i które Zamawiający pośrednio pozyska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5B9" w:rsidRP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0B5ED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15B9" w:rsidRP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biorącego udział w postępowaniu, chyba że ma zastosowanie co najmniej jedno</w:t>
      </w:r>
      <w:r w:rsid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5B9" w:rsidRP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2115B9" w:rsidRP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="002115B9" w:rsidRPr="003E7EB7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art. 14 ust. 5 RODO.</w:t>
      </w:r>
    </w:p>
    <w:p w14:paraId="3559826B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2BE4" w14:textId="77777777" w:rsidR="000530BE" w:rsidRDefault="000530BE" w:rsidP="00B62535">
      <w:pPr>
        <w:spacing w:after="0" w:line="240" w:lineRule="auto"/>
      </w:pPr>
      <w:r>
        <w:separator/>
      </w:r>
    </w:p>
  </w:endnote>
  <w:endnote w:type="continuationSeparator" w:id="0">
    <w:p w14:paraId="67E0D862" w14:textId="77777777" w:rsidR="000530BE" w:rsidRDefault="000530B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1AF31F65" w14:textId="5F06BBE9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ED">
          <w:rPr>
            <w:noProof/>
          </w:rPr>
          <w:t>2</w:t>
        </w:r>
        <w:r>
          <w:fldChar w:fldCharType="end"/>
        </w:r>
      </w:p>
    </w:sdtContent>
  </w:sdt>
  <w:p w14:paraId="7C082C9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F27DD" w14:textId="77777777" w:rsidR="000530BE" w:rsidRDefault="000530BE" w:rsidP="00B62535">
      <w:pPr>
        <w:spacing w:after="0" w:line="240" w:lineRule="auto"/>
      </w:pPr>
      <w:r>
        <w:separator/>
      </w:r>
    </w:p>
  </w:footnote>
  <w:footnote w:type="continuationSeparator" w:id="0">
    <w:p w14:paraId="1BE82584" w14:textId="77777777" w:rsidR="000530BE" w:rsidRDefault="000530B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797"/>
    <w:multiLevelType w:val="hybridMultilevel"/>
    <w:tmpl w:val="710443C8"/>
    <w:lvl w:ilvl="0" w:tplc="CBBA581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5A5E"/>
    <w:multiLevelType w:val="hybridMultilevel"/>
    <w:tmpl w:val="8870B6C4"/>
    <w:lvl w:ilvl="0" w:tplc="FA52D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46E42"/>
    <w:multiLevelType w:val="hybridMultilevel"/>
    <w:tmpl w:val="DF28BD76"/>
    <w:lvl w:ilvl="0" w:tplc="F552F31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14ED"/>
    <w:rsid w:val="00032E3F"/>
    <w:rsid w:val="0004383D"/>
    <w:rsid w:val="00050E2F"/>
    <w:rsid w:val="000530BE"/>
    <w:rsid w:val="0005456B"/>
    <w:rsid w:val="000559C7"/>
    <w:rsid w:val="0006561C"/>
    <w:rsid w:val="000752A2"/>
    <w:rsid w:val="000842A8"/>
    <w:rsid w:val="000A5FF4"/>
    <w:rsid w:val="000B5ED9"/>
    <w:rsid w:val="000B73B2"/>
    <w:rsid w:val="000C3C4F"/>
    <w:rsid w:val="0010112E"/>
    <w:rsid w:val="001144F7"/>
    <w:rsid w:val="001233BE"/>
    <w:rsid w:val="00143E43"/>
    <w:rsid w:val="00146820"/>
    <w:rsid w:val="00153131"/>
    <w:rsid w:val="00166B7C"/>
    <w:rsid w:val="00167492"/>
    <w:rsid w:val="001758C4"/>
    <w:rsid w:val="001762BC"/>
    <w:rsid w:val="001A6A1B"/>
    <w:rsid w:val="001C09E0"/>
    <w:rsid w:val="001E76BB"/>
    <w:rsid w:val="002008BC"/>
    <w:rsid w:val="002115B9"/>
    <w:rsid w:val="002150EF"/>
    <w:rsid w:val="00215350"/>
    <w:rsid w:val="00215BF2"/>
    <w:rsid w:val="00253088"/>
    <w:rsid w:val="002560D0"/>
    <w:rsid w:val="00292CFB"/>
    <w:rsid w:val="00295525"/>
    <w:rsid w:val="002D73C4"/>
    <w:rsid w:val="002E51C7"/>
    <w:rsid w:val="00300D3C"/>
    <w:rsid w:val="00311EA0"/>
    <w:rsid w:val="00327F12"/>
    <w:rsid w:val="003504D5"/>
    <w:rsid w:val="00357E02"/>
    <w:rsid w:val="00363ED6"/>
    <w:rsid w:val="00365982"/>
    <w:rsid w:val="00373AD8"/>
    <w:rsid w:val="0037510D"/>
    <w:rsid w:val="003A1BCC"/>
    <w:rsid w:val="003A3206"/>
    <w:rsid w:val="003C2239"/>
    <w:rsid w:val="003D070D"/>
    <w:rsid w:val="003E1EFC"/>
    <w:rsid w:val="003E7957"/>
    <w:rsid w:val="003E7EB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9B"/>
    <w:rsid w:val="006A01F1"/>
    <w:rsid w:val="006A58EF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2BFB"/>
    <w:rsid w:val="00AA3FD6"/>
    <w:rsid w:val="00AB46EB"/>
    <w:rsid w:val="00AE6242"/>
    <w:rsid w:val="00B113D7"/>
    <w:rsid w:val="00B154D6"/>
    <w:rsid w:val="00B16D03"/>
    <w:rsid w:val="00B60EFF"/>
    <w:rsid w:val="00B62535"/>
    <w:rsid w:val="00BB7A81"/>
    <w:rsid w:val="00BE09F7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77429"/>
    <w:rsid w:val="00D926A5"/>
    <w:rsid w:val="00DA1D81"/>
    <w:rsid w:val="00E01525"/>
    <w:rsid w:val="00E242D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F17644"/>
  <w15:docId w15:val="{32981EC4-4F82-4324-827D-59DE3CF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211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2512-F917-4E69-90CD-DBF13058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Monika Świercz</cp:lastModifiedBy>
  <cp:revision>2</cp:revision>
  <cp:lastPrinted>2018-05-25T09:02:00Z</cp:lastPrinted>
  <dcterms:created xsi:type="dcterms:W3CDTF">2023-11-28T08:40:00Z</dcterms:created>
  <dcterms:modified xsi:type="dcterms:W3CDTF">2023-11-28T08:40:00Z</dcterms:modified>
</cp:coreProperties>
</file>